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3C080" w14:textId="2C442987" w:rsidR="0015273F" w:rsidRPr="00EC0815" w:rsidRDefault="0015273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0815">
        <w:rPr>
          <w:rFonts w:ascii="Arial" w:hAnsi="Arial" w:cs="Arial"/>
          <w:b/>
          <w:bCs/>
          <w:sz w:val="24"/>
          <w:szCs w:val="24"/>
        </w:rPr>
        <w:t>Marginal and Conditional distributions.</w:t>
      </w:r>
      <w:r w:rsidR="006D051F">
        <w:rPr>
          <w:rFonts w:ascii="Arial" w:hAnsi="Arial" w:cs="Arial"/>
          <w:b/>
          <w:bCs/>
          <w:sz w:val="24"/>
          <w:szCs w:val="24"/>
        </w:rPr>
        <w:t xml:space="preserve"> (Solutions)</w:t>
      </w:r>
    </w:p>
    <w:p w14:paraId="507CE988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14:paraId="6317E9FC" w14:textId="77777777" w:rsidR="0015273F" w:rsidRDefault="0015273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Following are statistics from exit polls from the 2004 presidential election.</w:t>
      </w:r>
    </w:p>
    <w:p w14:paraId="277851BF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1300"/>
        <w:gridCol w:w="1300"/>
        <w:gridCol w:w="1300"/>
      </w:tblGrid>
      <w:tr w:rsidR="00A858AE" w:rsidRPr="00EC0815" w14:paraId="749FB279" w14:textId="77777777" w:rsidTr="0015273F">
        <w:trPr>
          <w:trHeight w:val="336"/>
        </w:trPr>
        <w:tc>
          <w:tcPr>
            <w:tcW w:w="2220" w:type="dxa"/>
            <w:vAlign w:val="bottom"/>
          </w:tcPr>
          <w:p w14:paraId="4DE4E72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1838F3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Bush</w:t>
            </w:r>
          </w:p>
        </w:tc>
        <w:tc>
          <w:tcPr>
            <w:tcW w:w="1300" w:type="dxa"/>
            <w:vAlign w:val="bottom"/>
          </w:tcPr>
          <w:p w14:paraId="0F19191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Kerry</w:t>
            </w:r>
          </w:p>
        </w:tc>
        <w:tc>
          <w:tcPr>
            <w:tcW w:w="1300" w:type="dxa"/>
            <w:vAlign w:val="bottom"/>
          </w:tcPr>
          <w:p w14:paraId="50E4CD2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A858AE" w:rsidRPr="00EC0815" w14:paraId="4E79651B" w14:textId="77777777" w:rsidTr="0015273F">
        <w:trPr>
          <w:trHeight w:val="318"/>
        </w:trPr>
        <w:tc>
          <w:tcPr>
            <w:tcW w:w="2220" w:type="dxa"/>
            <w:vAlign w:val="bottom"/>
          </w:tcPr>
          <w:p w14:paraId="2D8ED39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White Men</w:t>
            </w:r>
          </w:p>
        </w:tc>
        <w:tc>
          <w:tcPr>
            <w:tcW w:w="1300" w:type="dxa"/>
            <w:vAlign w:val="bottom"/>
          </w:tcPr>
          <w:p w14:paraId="5B57A5E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3049</w:t>
            </w:r>
          </w:p>
        </w:tc>
        <w:tc>
          <w:tcPr>
            <w:tcW w:w="1300" w:type="dxa"/>
            <w:vAlign w:val="bottom"/>
          </w:tcPr>
          <w:p w14:paraId="4C84D0F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1820</w:t>
            </w:r>
          </w:p>
        </w:tc>
        <w:tc>
          <w:tcPr>
            <w:tcW w:w="1300" w:type="dxa"/>
            <w:vAlign w:val="bottom"/>
          </w:tcPr>
          <w:p w14:paraId="1E521842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4869</w:t>
            </w:r>
          </w:p>
        </w:tc>
      </w:tr>
      <w:tr w:rsidR="00A858AE" w:rsidRPr="00EC0815" w14:paraId="4A4D3B5B" w14:textId="77777777" w:rsidTr="0015273F">
        <w:trPr>
          <w:trHeight w:val="316"/>
        </w:trPr>
        <w:tc>
          <w:tcPr>
            <w:tcW w:w="2220" w:type="dxa"/>
            <w:vAlign w:val="bottom"/>
          </w:tcPr>
          <w:p w14:paraId="2228A17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White Women</w:t>
            </w:r>
          </w:p>
        </w:tc>
        <w:tc>
          <w:tcPr>
            <w:tcW w:w="1300" w:type="dxa"/>
            <w:vAlign w:val="bottom"/>
          </w:tcPr>
          <w:p w14:paraId="0BC61D5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3080</w:t>
            </w:r>
          </w:p>
        </w:tc>
        <w:tc>
          <w:tcPr>
            <w:tcW w:w="1300" w:type="dxa"/>
            <w:vAlign w:val="bottom"/>
          </w:tcPr>
          <w:p w14:paraId="4A60F37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2464</w:t>
            </w:r>
          </w:p>
        </w:tc>
        <w:tc>
          <w:tcPr>
            <w:tcW w:w="1300" w:type="dxa"/>
            <w:vAlign w:val="bottom"/>
          </w:tcPr>
          <w:p w14:paraId="0468FA0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5544</w:t>
            </w:r>
          </w:p>
        </w:tc>
      </w:tr>
      <w:tr w:rsidR="00A858AE" w:rsidRPr="00EC0815" w14:paraId="0CA77831" w14:textId="77777777" w:rsidTr="0015273F">
        <w:trPr>
          <w:trHeight w:val="316"/>
        </w:trPr>
        <w:tc>
          <w:tcPr>
            <w:tcW w:w="2220" w:type="dxa"/>
            <w:vAlign w:val="bottom"/>
          </w:tcPr>
          <w:p w14:paraId="0FEAF73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Non White Men</w:t>
            </w:r>
          </w:p>
        </w:tc>
        <w:tc>
          <w:tcPr>
            <w:tcW w:w="1300" w:type="dxa"/>
            <w:vAlign w:val="bottom"/>
          </w:tcPr>
          <w:p w14:paraId="441AB4B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0" w:type="dxa"/>
            <w:vAlign w:val="bottom"/>
          </w:tcPr>
          <w:p w14:paraId="4F9307F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300" w:type="dxa"/>
            <w:vAlign w:val="bottom"/>
          </w:tcPr>
          <w:p w14:paraId="56A4D5B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1325</w:t>
            </w:r>
          </w:p>
        </w:tc>
      </w:tr>
      <w:tr w:rsidR="00A858AE" w:rsidRPr="00EC0815" w14:paraId="5BEBAFC4" w14:textId="77777777" w:rsidTr="0015273F">
        <w:trPr>
          <w:trHeight w:val="318"/>
        </w:trPr>
        <w:tc>
          <w:tcPr>
            <w:tcW w:w="2220" w:type="dxa"/>
            <w:vAlign w:val="bottom"/>
          </w:tcPr>
          <w:p w14:paraId="0FBAB7C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Non-White Women</w:t>
            </w:r>
          </w:p>
        </w:tc>
        <w:tc>
          <w:tcPr>
            <w:tcW w:w="1300" w:type="dxa"/>
            <w:vAlign w:val="bottom"/>
          </w:tcPr>
          <w:p w14:paraId="092A490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300" w:type="dxa"/>
            <w:vAlign w:val="bottom"/>
          </w:tcPr>
          <w:p w14:paraId="364080A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1229</w:t>
            </w:r>
          </w:p>
        </w:tc>
        <w:tc>
          <w:tcPr>
            <w:tcW w:w="1300" w:type="dxa"/>
            <w:vAlign w:val="bottom"/>
          </w:tcPr>
          <w:p w14:paraId="6394BB8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1622</w:t>
            </w:r>
          </w:p>
        </w:tc>
      </w:tr>
      <w:tr w:rsidR="00A858AE" w:rsidRPr="00EC0815" w14:paraId="45095A5E" w14:textId="77777777" w:rsidTr="0015273F">
        <w:trPr>
          <w:trHeight w:val="320"/>
        </w:trPr>
        <w:tc>
          <w:tcPr>
            <w:tcW w:w="2220" w:type="dxa"/>
            <w:vAlign w:val="bottom"/>
          </w:tcPr>
          <w:p w14:paraId="7BC2DE1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00" w:type="dxa"/>
            <w:vAlign w:val="bottom"/>
          </w:tcPr>
          <w:p w14:paraId="7DCF547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6932</w:t>
            </w:r>
          </w:p>
        </w:tc>
        <w:tc>
          <w:tcPr>
            <w:tcW w:w="1300" w:type="dxa"/>
            <w:vAlign w:val="bottom"/>
          </w:tcPr>
          <w:p w14:paraId="15E9903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6428</w:t>
            </w:r>
          </w:p>
        </w:tc>
        <w:tc>
          <w:tcPr>
            <w:tcW w:w="1300" w:type="dxa"/>
            <w:vAlign w:val="bottom"/>
          </w:tcPr>
          <w:p w14:paraId="3C4F30A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13360</w:t>
            </w:r>
          </w:p>
        </w:tc>
      </w:tr>
    </w:tbl>
    <w:p w14:paraId="12DCA5BD" w14:textId="77777777" w:rsidR="0015273F" w:rsidRDefault="00EC0815">
      <w:pPr>
        <w:widowControl w:val="0"/>
        <w:numPr>
          <w:ilvl w:val="0"/>
          <w:numId w:val="1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the margins with the totals. </w:t>
      </w:r>
    </w:p>
    <w:p w14:paraId="35CEF21E" w14:textId="77777777" w:rsidR="00EC0815" w:rsidRPr="0015273F" w:rsidRDefault="00EC0815" w:rsidP="003914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people were polled?</w:t>
      </w:r>
      <w:r w:rsidR="00A858AE">
        <w:rPr>
          <w:rFonts w:ascii="Arial" w:hAnsi="Arial" w:cs="Arial"/>
          <w:sz w:val="24"/>
          <w:szCs w:val="24"/>
        </w:rPr>
        <w:t xml:space="preserve"> </w:t>
      </w:r>
      <w:r w:rsidR="00A858AE" w:rsidRPr="00A858AE">
        <w:rPr>
          <w:rFonts w:ascii="Arial" w:hAnsi="Arial" w:cs="Arial"/>
          <w:b/>
          <w:sz w:val="24"/>
          <w:szCs w:val="24"/>
        </w:rPr>
        <w:t>13,360</w:t>
      </w:r>
    </w:p>
    <w:p w14:paraId="5F2B340D" w14:textId="77777777" w:rsidR="00EC0815" w:rsidRPr="0015273F" w:rsidRDefault="00EC0815" w:rsidP="00EC0815">
      <w:pPr>
        <w:widowControl w:val="0"/>
        <w:numPr>
          <w:ilvl w:val="0"/>
          <w:numId w:val="1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percent of white women voted for Kerry? </w:t>
      </w:r>
      <w:r w:rsidR="00A858AE" w:rsidRPr="00A858AE">
        <w:rPr>
          <w:rFonts w:ascii="Arial" w:hAnsi="Arial" w:cs="Arial"/>
          <w:b/>
          <w:sz w:val="24"/>
          <w:szCs w:val="24"/>
        </w:rPr>
        <w:t>41.5%</w:t>
      </w:r>
    </w:p>
    <w:p w14:paraId="1778B7AF" w14:textId="77777777" w:rsidR="00EC0815" w:rsidRDefault="00EC0815">
      <w:pPr>
        <w:widowControl w:val="0"/>
        <w:numPr>
          <w:ilvl w:val="0"/>
          <w:numId w:val="1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percent of men voted for Bush? </w:t>
      </w:r>
      <w:r w:rsidR="00A858AE">
        <w:rPr>
          <w:rFonts w:ascii="Arial" w:hAnsi="Arial" w:cs="Arial"/>
          <w:b/>
          <w:sz w:val="24"/>
          <w:szCs w:val="24"/>
        </w:rPr>
        <w:t>46.4%</w:t>
      </w:r>
    </w:p>
    <w:p w14:paraId="0D2B69B4" w14:textId="77777777" w:rsidR="0015273F" w:rsidRDefault="0015273F" w:rsidP="001527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</w:p>
    <w:p w14:paraId="5582C98C" w14:textId="77777777" w:rsidR="00391417" w:rsidRPr="00EC0815" w:rsidRDefault="00391417" w:rsidP="001527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</w:p>
    <w:p w14:paraId="157AF1AE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  <w:sz w:val="24"/>
          <w:szCs w:val="24"/>
        </w:rPr>
      </w:pPr>
    </w:p>
    <w:p w14:paraId="28965051" w14:textId="77777777" w:rsidR="0015273F" w:rsidRPr="00EC0815" w:rsidRDefault="0015273F" w:rsidP="00EC0815">
      <w:pPr>
        <w:widowControl w:val="0"/>
        <w:numPr>
          <w:ilvl w:val="0"/>
          <w:numId w:val="1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0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Complete the chart to determine the marginal distribution of votes for each candidate in terms of percent. 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180"/>
        <w:gridCol w:w="1300"/>
        <w:gridCol w:w="1300"/>
        <w:gridCol w:w="6380"/>
        <w:gridCol w:w="20"/>
      </w:tblGrid>
      <w:tr w:rsidR="00A858AE" w:rsidRPr="00EC0815" w14:paraId="6856F54D" w14:textId="77777777" w:rsidTr="00A858AE">
        <w:trPr>
          <w:trHeight w:val="26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3FE6E" w14:textId="77777777" w:rsidR="00A858AE" w:rsidRPr="00A858AE" w:rsidRDefault="00A858AE" w:rsidP="00A858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9494F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444E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Bush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495C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Kerry</w:t>
            </w:r>
          </w:p>
        </w:tc>
        <w:tc>
          <w:tcPr>
            <w:tcW w:w="6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A2EC2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A6D7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15439D7A" w14:textId="77777777" w:rsidTr="00A858AE">
        <w:trPr>
          <w:trHeight w:val="31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D813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22C03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3508D2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51.9%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0506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48.1%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89DA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44E7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7844DCED" w14:textId="77777777" w:rsidTr="00A858AE">
        <w:trPr>
          <w:trHeight w:val="55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D0E2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79"/>
                <w:sz w:val="24"/>
                <w:szCs w:val="24"/>
              </w:rPr>
              <w:t>3.</w:t>
            </w:r>
          </w:p>
        </w:tc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5279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Complete the chart to find the marginal distribution of gender in terms of percent.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DA16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662A5C46" w14:textId="77777777" w:rsidTr="00A858AE">
        <w:trPr>
          <w:trHeight w:val="2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C766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5E12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8C137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D3F58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F1D7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9A3B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37E2782F" w14:textId="77777777" w:rsidTr="00A858AE">
        <w:trPr>
          <w:trHeight w:val="31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2DD7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98127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0994C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9DB1E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F688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ABD7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2C6FBBB4" w14:textId="77777777" w:rsidTr="00A858AE">
        <w:trPr>
          <w:trHeight w:val="3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97EA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EC0BB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89E61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45.3%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4CB0D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54.7%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8D4D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A007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80BB43" w14:textId="77777777" w:rsidR="00A858AE" w:rsidRPr="00EC0815" w:rsidRDefault="00A858AE" w:rsidP="00A858A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0"/>
        <w:gridCol w:w="10"/>
        <w:gridCol w:w="610"/>
        <w:gridCol w:w="10"/>
        <w:gridCol w:w="670"/>
        <w:gridCol w:w="10"/>
        <w:gridCol w:w="210"/>
        <w:gridCol w:w="400"/>
        <w:gridCol w:w="10"/>
        <w:gridCol w:w="450"/>
        <w:gridCol w:w="10"/>
        <w:gridCol w:w="830"/>
        <w:gridCol w:w="10"/>
        <w:gridCol w:w="270"/>
        <w:gridCol w:w="10"/>
        <w:gridCol w:w="1010"/>
        <w:gridCol w:w="10"/>
        <w:gridCol w:w="950"/>
        <w:gridCol w:w="10"/>
        <w:gridCol w:w="2510"/>
        <w:gridCol w:w="10"/>
        <w:gridCol w:w="20"/>
        <w:gridCol w:w="10"/>
      </w:tblGrid>
      <w:tr w:rsidR="00A858AE" w:rsidRPr="00EC0815" w14:paraId="4156FBE5" w14:textId="77777777" w:rsidTr="00A858AE">
        <w:trPr>
          <w:gridAfter w:val="1"/>
          <w:wAfter w:w="10" w:type="dxa"/>
          <w:trHeight w:val="312"/>
        </w:trPr>
        <w:tc>
          <w:tcPr>
            <w:tcW w:w="960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CCF22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2"/>
                <w:sz w:val="24"/>
                <w:szCs w:val="24"/>
              </w:rPr>
              <w:t>4. Complete the chart to find the conditional distribution of gender categories among Bush voters.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3245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52687F6F" w14:textId="77777777" w:rsidTr="00A858AE">
        <w:trPr>
          <w:gridAfter w:val="1"/>
          <w:wAfter w:w="10" w:type="dxa"/>
          <w:trHeight w:val="25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608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26CB5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5321A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3E7F6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AA385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3FEB4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31A07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E5CC6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DE52D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1E003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C0C1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51C069DA" w14:textId="77777777" w:rsidTr="00A858AE">
        <w:trPr>
          <w:gridAfter w:val="1"/>
          <w:wAfter w:w="10" w:type="dxa"/>
          <w:trHeight w:val="258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ED9E3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DA819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White Men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AB264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E814C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White Women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72363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Non-white Men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95C11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Non-white Women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DF15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1DD97FA4" w14:textId="77777777" w:rsidTr="00A858AE">
        <w:trPr>
          <w:gridAfter w:val="1"/>
          <w:wAfter w:w="10" w:type="dxa"/>
          <w:trHeight w:val="263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A9A27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CAB10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44.0 %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F5644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14EDB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44.4%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F0F50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F4DC1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AB5FC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5.9%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871D5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7D020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4.9%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45AB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30A49137" w14:textId="77777777" w:rsidTr="00A858AE">
        <w:trPr>
          <w:gridBefore w:val="1"/>
          <w:wBefore w:w="10" w:type="dxa"/>
          <w:trHeight w:val="258"/>
        </w:trPr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0289E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7115C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5DF36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4F640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BE11F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C37F3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F3C54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E346D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2C74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4E39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AD83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026736D2" w14:textId="77777777" w:rsidTr="00A858AE">
        <w:trPr>
          <w:gridBefore w:val="1"/>
          <w:wBefore w:w="10" w:type="dxa"/>
          <w:trHeight w:val="316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463B46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0CFA4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EA89B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B1877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w w:val="93"/>
                <w:sz w:val="24"/>
                <w:szCs w:val="24"/>
              </w:rPr>
              <w:t>Bush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A5FE1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10FAB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Kerry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6E1F5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B4E13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0AC9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9B36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4907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01D70B37" w14:textId="77777777" w:rsidTr="00A858AE">
        <w:trPr>
          <w:gridBefore w:val="1"/>
          <w:wBefore w:w="10" w:type="dxa"/>
          <w:trHeight w:val="318"/>
        </w:trPr>
        <w:tc>
          <w:tcPr>
            <w:tcW w:w="22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AEC6F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 High School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14DAA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1574D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2F2D3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E6BF7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4D492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FCF54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9710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26FD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9517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7AD6899F" w14:textId="77777777" w:rsidTr="00A858AE">
        <w:trPr>
          <w:gridBefore w:val="1"/>
          <w:wBefore w:w="10" w:type="dxa"/>
          <w:trHeight w:val="316"/>
        </w:trPr>
        <w:tc>
          <w:tcPr>
            <w:tcW w:w="22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D5ED4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HS Grad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FDCF9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12715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1563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92A5D2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F017E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1412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D19C4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656C2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2975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38AA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C25F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9CFD2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342FD323" w14:textId="77777777" w:rsidTr="00A858AE">
        <w:trPr>
          <w:gridBefore w:val="1"/>
          <w:wBefore w:w="10" w:type="dxa"/>
          <w:trHeight w:val="316"/>
        </w:trPr>
        <w:tc>
          <w:tcPr>
            <w:tcW w:w="22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6A8CE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Some college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AC425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7B292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2360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E693B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BD7F1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C1646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35B58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4371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214C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2C44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05F9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5BA4C7F8" w14:textId="77777777" w:rsidTr="00A858AE">
        <w:trPr>
          <w:gridBefore w:val="1"/>
          <w:wBefore w:w="10" w:type="dxa"/>
          <w:trHeight w:val="316"/>
        </w:trPr>
        <w:tc>
          <w:tcPr>
            <w:tcW w:w="22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C3B0C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College Grad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6235B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44CE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1847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F7316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301802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1634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15F6C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A8A89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3481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7F46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80DE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B165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68CC1A3C" w14:textId="77777777" w:rsidTr="00A858AE">
        <w:trPr>
          <w:gridBefore w:val="1"/>
          <w:wBefore w:w="10" w:type="dxa"/>
          <w:trHeight w:val="318"/>
        </w:trPr>
        <w:tc>
          <w:tcPr>
            <w:tcW w:w="22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98500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Post Grad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4424F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4A150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962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169C5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77AE4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65FEB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E95DF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2164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5A78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838F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D1BB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72DA95E7" w14:textId="77777777" w:rsidTr="00A858AE">
        <w:trPr>
          <w:gridBefore w:val="1"/>
          <w:wBefore w:w="10" w:type="dxa"/>
          <w:trHeight w:val="320"/>
        </w:trPr>
        <w:tc>
          <w:tcPr>
            <w:tcW w:w="22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174DD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11BCA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7EDEE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394EE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93F23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6532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C0182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6B408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13532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6280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B1B0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84D4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B5C6B0" w14:textId="77777777" w:rsidR="00A858AE" w:rsidRPr="00EC0815" w:rsidRDefault="00A858AE" w:rsidP="00A858A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580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120"/>
        <w:gridCol w:w="1540"/>
        <w:gridCol w:w="1440"/>
        <w:gridCol w:w="1440"/>
        <w:gridCol w:w="260"/>
        <w:gridCol w:w="1360"/>
        <w:gridCol w:w="40"/>
        <w:gridCol w:w="320"/>
        <w:gridCol w:w="1260"/>
        <w:gridCol w:w="360"/>
        <w:gridCol w:w="1080"/>
        <w:gridCol w:w="100"/>
        <w:gridCol w:w="20"/>
      </w:tblGrid>
      <w:tr w:rsidR="00A858AE" w:rsidRPr="00EC0815" w14:paraId="07A941D9" w14:textId="77777777" w:rsidTr="00A858AE">
        <w:trPr>
          <w:trHeight w:val="27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42CD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A462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margins with the totals.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D3A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FC84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30E42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6B1F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5850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E326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00B0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4108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B67C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67423927" w14:textId="77777777" w:rsidTr="00A858AE">
        <w:trPr>
          <w:trHeight w:val="31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FD24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3E08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7"/>
                <w:sz w:val="24"/>
                <w:szCs w:val="24"/>
              </w:rPr>
              <w:t>Complete the chart to find the marginal distribution of education in terms of percent.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A96A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24E9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F0E5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50A2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3167387D" w14:textId="77777777" w:rsidTr="00A858AE">
        <w:trPr>
          <w:trHeight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76A9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1833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72C25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96981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566AD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4CF5D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804D7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289A9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BF237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C158A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742F7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D54F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1BA9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FD62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303FA2B5" w14:textId="77777777" w:rsidTr="00A858AE">
        <w:trPr>
          <w:trHeight w:val="25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ECE3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6A777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75D56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 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8829E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HS Grad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BC755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w w:val="86"/>
                <w:sz w:val="24"/>
                <w:szCs w:val="24"/>
              </w:rPr>
              <w:t>Some college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EE25B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2A475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College grad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FF5DE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C2081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Post grad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BE05F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C9B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F9FF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98852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28136FAC" w14:textId="77777777" w:rsidTr="00A858AE">
        <w:trPr>
          <w:trHeight w:val="26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1C95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A5719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043C3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4.0%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8631C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22.0%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30F43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32.3%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16AAB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9F1CA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25.7%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1BBA5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C87CD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6AFB4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16.0%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36E08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19AE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0584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8474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2CE21834" w14:textId="77777777" w:rsidTr="00A858AE">
        <w:trPr>
          <w:trHeight w:val="54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FDD2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3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3AF1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4"/>
                <w:sz w:val="24"/>
                <w:szCs w:val="24"/>
              </w:rPr>
              <w:t>Complete the chart to find the conditional distribution of education among both Bush and Kerry voters.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1706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4792409A" w14:textId="77777777" w:rsidTr="00A858AE">
        <w:trPr>
          <w:trHeight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7553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DD08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D60DC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DB8EB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FEF34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C69FE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F0A5C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15773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8C9A8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21E4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0DB8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6AB4DFBB" w14:textId="77777777" w:rsidTr="00A858AE">
        <w:trPr>
          <w:trHeight w:val="25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5322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21023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5DE25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C1544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 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B5A32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HS Grad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501CA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Some college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6859D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4B236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College grad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9B467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Post grad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C429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272A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5C44CC29" w14:textId="77777777" w:rsidTr="00A858AE">
        <w:trPr>
          <w:trHeight w:val="26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8073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3898C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48CF3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Bush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419C0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3.8%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0AF9A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22.3%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1952D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33.7%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8BD8A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032A4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26.4%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79B4B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13.7%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5CE6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C390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14:paraId="0BF81C3D" w14:textId="77777777" w:rsidTr="00A858AE">
        <w:trPr>
          <w:trHeight w:val="25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91C1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972DA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BEC88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Kerry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1F44E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4.2%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A3EAD3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21.6%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74795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30.8%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60E762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998B72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25.0%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875D0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18.4%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8630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BF80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FF9E5" w14:textId="77777777" w:rsidR="00A858AE" w:rsidRDefault="00A858AE" w:rsidP="00EC0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02A6B3" w14:textId="77777777" w:rsidR="00A858AE" w:rsidRDefault="00A858AE" w:rsidP="00EC0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1F911" w14:textId="77777777" w:rsidR="00A858AE" w:rsidRDefault="00A858AE" w:rsidP="00EC0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7CEB6D" w14:textId="77777777" w:rsidR="0015273F" w:rsidRPr="00EC0815" w:rsidRDefault="0015273F" w:rsidP="00EC0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lastRenderedPageBreak/>
        <w:t>8. Illustrate # 7 in a back to back bar chart.</w:t>
      </w:r>
    </w:p>
    <w:p w14:paraId="08607DF5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CCCCCF" w14:textId="77777777" w:rsidR="0015273F" w:rsidRPr="00EC0815" w:rsidRDefault="00A8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633C0E8E" wp14:editId="12074836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3438525" cy="2457450"/>
            <wp:effectExtent l="0" t="0" r="9525" b="0"/>
            <wp:wrapNone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A12DD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0129741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4172D4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DEFD2A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EA31F67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2F8A909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796011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3671C96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5C057A6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EF34C6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9C875FC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A630729" w14:textId="77777777" w:rsidR="0015273F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1675BB" w14:textId="77777777" w:rsidR="00A858AE" w:rsidRDefault="00A8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CAF457F" w14:textId="77777777" w:rsidR="00A858AE" w:rsidRDefault="00A8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B0A0CAE" w14:textId="77777777" w:rsidR="00A858AE" w:rsidRDefault="00A8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B952648" w14:textId="77777777" w:rsidR="00A858AE" w:rsidRDefault="00A8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3EA8567" w14:textId="77777777" w:rsidR="00A858AE" w:rsidRDefault="00A8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0C93F6" w14:textId="77777777" w:rsidR="00DF4447" w:rsidRDefault="00DF44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8953282" w14:textId="77777777" w:rsidR="00DF4447" w:rsidRDefault="00DF44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EBFA5E1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1300"/>
        <w:gridCol w:w="1300"/>
        <w:gridCol w:w="1300"/>
      </w:tblGrid>
      <w:tr w:rsidR="00A858AE" w:rsidRPr="00EC0815" w14:paraId="436E7548" w14:textId="77777777">
        <w:trPr>
          <w:trHeight w:val="334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4B7DD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28219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Bush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9D47F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Kerry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DEABB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A858AE" w:rsidRPr="00EC0815" w14:paraId="265678EC" w14:textId="77777777">
        <w:trPr>
          <w:trHeight w:val="31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9610E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White Men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13BEF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92018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51F5F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4869</w:t>
            </w:r>
          </w:p>
        </w:tc>
      </w:tr>
      <w:tr w:rsidR="00A858AE" w:rsidRPr="00EC0815" w14:paraId="5A6C9D70" w14:textId="77777777">
        <w:trPr>
          <w:trHeight w:val="31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69CE4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White Women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1C2E4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28062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0CE0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5544</w:t>
            </w:r>
          </w:p>
        </w:tc>
      </w:tr>
      <w:tr w:rsidR="00A858AE" w:rsidRPr="00EC0815" w14:paraId="65CCC86D" w14:textId="77777777">
        <w:trPr>
          <w:trHeight w:val="316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E0B10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Non White Men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F52A32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609E4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A4C2A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1325</w:t>
            </w:r>
          </w:p>
        </w:tc>
      </w:tr>
      <w:tr w:rsidR="00A858AE" w:rsidRPr="00EC0815" w14:paraId="16609F1C" w14:textId="77777777">
        <w:trPr>
          <w:trHeight w:val="316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31E12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Non-White Women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98648D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56299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86AB2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1622</w:t>
            </w:r>
          </w:p>
        </w:tc>
      </w:tr>
      <w:tr w:rsidR="00A858AE" w:rsidRPr="00EC0815" w14:paraId="65D29BE8" w14:textId="77777777">
        <w:trPr>
          <w:trHeight w:val="31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C4A188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75A642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783999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673B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13360</w:t>
            </w:r>
          </w:p>
        </w:tc>
      </w:tr>
      <w:tr w:rsidR="00A858AE" w:rsidRPr="00EC0815" w14:paraId="7FC38B9C" w14:textId="77777777">
        <w:trPr>
          <w:trHeight w:val="32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3FE8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3771E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Bush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1A93D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Kerry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A6C44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</w:tbl>
    <w:p w14:paraId="0BCFE100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14:paraId="40F78442" w14:textId="77777777" w:rsidR="0015273F" w:rsidRDefault="00EC0815" w:rsidP="00EC08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Fill in the margins with the totals. </w:t>
      </w:r>
    </w:p>
    <w:p w14:paraId="7299A7D9" w14:textId="77777777" w:rsidR="0015273F" w:rsidRDefault="0015273F" w:rsidP="00EC08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percent of voters were white, African-American, Latino, Asian, and other. Compare this with the data for 2000 on </w:t>
      </w:r>
      <w:hyperlink r:id="rId6" w:history="1">
        <w:r>
          <w:rPr>
            <w:rStyle w:val="Hyperlink"/>
          </w:rPr>
          <w:t>http://www.infoplease.com/ipa/A0762156.html</w:t>
        </w:r>
      </w:hyperlink>
      <w:r>
        <w:t xml:space="preserve">. </w:t>
      </w:r>
      <w:r>
        <w:rPr>
          <w:rFonts w:ascii="Arial" w:hAnsi="Arial" w:cs="Arial"/>
          <w:sz w:val="24"/>
          <w:szCs w:val="24"/>
        </w:rPr>
        <w:t xml:space="preserve">Did the pollsters interview a representative population? </w:t>
      </w:r>
    </w:p>
    <w:p w14:paraId="0BC921CD" w14:textId="77777777" w:rsidR="0015273F" w:rsidRPr="00EC0815" w:rsidRDefault="0015273F" w:rsidP="00EC0815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Complete the chart to find the conditional distribution of race among both Bush and Kerry voters. 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440"/>
        <w:gridCol w:w="1440"/>
        <w:gridCol w:w="1440"/>
        <w:gridCol w:w="1440"/>
        <w:gridCol w:w="1440"/>
      </w:tblGrid>
      <w:tr w:rsidR="00A858AE" w:rsidRPr="00EC0815" w14:paraId="22364DE9" w14:textId="77777777" w:rsidTr="00A858AE">
        <w:trPr>
          <w:trHeight w:val="263"/>
        </w:trPr>
        <w:tc>
          <w:tcPr>
            <w:tcW w:w="1540" w:type="dxa"/>
            <w:vAlign w:val="bottom"/>
          </w:tcPr>
          <w:p w14:paraId="3E22739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4AB9319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White</w:t>
            </w:r>
          </w:p>
        </w:tc>
        <w:tc>
          <w:tcPr>
            <w:tcW w:w="1440" w:type="dxa"/>
            <w:vAlign w:val="bottom"/>
          </w:tcPr>
          <w:p w14:paraId="3DB0172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Af</w:t>
            </w:r>
            <w:proofErr w:type="spellEnd"/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-Amer</w:t>
            </w:r>
          </w:p>
        </w:tc>
        <w:tc>
          <w:tcPr>
            <w:tcW w:w="1440" w:type="dxa"/>
            <w:vAlign w:val="bottom"/>
          </w:tcPr>
          <w:p w14:paraId="27749D24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Latino</w:t>
            </w:r>
          </w:p>
        </w:tc>
        <w:tc>
          <w:tcPr>
            <w:tcW w:w="1440" w:type="dxa"/>
            <w:vAlign w:val="bottom"/>
          </w:tcPr>
          <w:p w14:paraId="3FBD387B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Asian</w:t>
            </w:r>
          </w:p>
        </w:tc>
        <w:tc>
          <w:tcPr>
            <w:tcW w:w="1440" w:type="dxa"/>
            <w:vAlign w:val="bottom"/>
          </w:tcPr>
          <w:p w14:paraId="592CAEAF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</w:tr>
      <w:tr w:rsidR="00A858AE" w:rsidRPr="00EC0815" w14:paraId="2FB8707D" w14:textId="77777777" w:rsidTr="00A858AE">
        <w:trPr>
          <w:trHeight w:val="258"/>
        </w:trPr>
        <w:tc>
          <w:tcPr>
            <w:tcW w:w="1540" w:type="dxa"/>
            <w:vAlign w:val="bottom"/>
          </w:tcPr>
          <w:p w14:paraId="1857B16C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Bush</w:t>
            </w:r>
          </w:p>
        </w:tc>
        <w:tc>
          <w:tcPr>
            <w:tcW w:w="1440" w:type="dxa"/>
            <w:vAlign w:val="bottom"/>
          </w:tcPr>
          <w:p w14:paraId="773E448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87.5%</w:t>
            </w:r>
          </w:p>
        </w:tc>
        <w:tc>
          <w:tcPr>
            <w:tcW w:w="1440" w:type="dxa"/>
            <w:vAlign w:val="bottom"/>
          </w:tcPr>
          <w:p w14:paraId="2AD846D7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2.4%</w:t>
            </w:r>
          </w:p>
        </w:tc>
        <w:tc>
          <w:tcPr>
            <w:tcW w:w="1440" w:type="dxa"/>
            <w:vAlign w:val="bottom"/>
          </w:tcPr>
          <w:p w14:paraId="46225E60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6.9%</w:t>
            </w:r>
          </w:p>
        </w:tc>
        <w:tc>
          <w:tcPr>
            <w:tcW w:w="1440" w:type="dxa"/>
            <w:vAlign w:val="bottom"/>
          </w:tcPr>
          <w:p w14:paraId="2F8B728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1.7%</w:t>
            </w:r>
          </w:p>
        </w:tc>
        <w:tc>
          <w:tcPr>
            <w:tcW w:w="1440" w:type="dxa"/>
            <w:vAlign w:val="bottom"/>
          </w:tcPr>
          <w:p w14:paraId="13B55CD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1.6%</w:t>
            </w:r>
          </w:p>
        </w:tc>
      </w:tr>
      <w:tr w:rsidR="00A858AE" w:rsidRPr="00EC0815" w14:paraId="3C10B858" w14:textId="77777777" w:rsidTr="00A858AE">
        <w:trPr>
          <w:trHeight w:val="263"/>
        </w:trPr>
        <w:tc>
          <w:tcPr>
            <w:tcW w:w="1540" w:type="dxa"/>
            <w:vAlign w:val="bottom"/>
          </w:tcPr>
          <w:p w14:paraId="51C03BF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Kerry</w:t>
            </w:r>
          </w:p>
        </w:tc>
        <w:tc>
          <w:tcPr>
            <w:tcW w:w="1440" w:type="dxa"/>
            <w:vAlign w:val="bottom"/>
          </w:tcPr>
          <w:p w14:paraId="56C909F5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66.2%</w:t>
            </w:r>
          </w:p>
        </w:tc>
        <w:tc>
          <w:tcPr>
            <w:tcW w:w="1440" w:type="dxa"/>
            <w:vAlign w:val="bottom"/>
          </w:tcPr>
          <w:p w14:paraId="798FE1AE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20.3%</w:t>
            </w:r>
          </w:p>
        </w:tc>
        <w:tc>
          <w:tcPr>
            <w:tcW w:w="1440" w:type="dxa"/>
            <w:vAlign w:val="bottom"/>
          </w:tcPr>
          <w:p w14:paraId="1FD1BCB6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8.9%</w:t>
            </w:r>
          </w:p>
        </w:tc>
        <w:tc>
          <w:tcPr>
            <w:tcW w:w="1440" w:type="dxa"/>
            <w:vAlign w:val="bottom"/>
          </w:tcPr>
          <w:p w14:paraId="4C414631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2.3%</w:t>
            </w:r>
          </w:p>
        </w:tc>
        <w:tc>
          <w:tcPr>
            <w:tcW w:w="1440" w:type="dxa"/>
            <w:vAlign w:val="bottom"/>
          </w:tcPr>
          <w:p w14:paraId="7F2EA8DA" w14:textId="77777777"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2.3%</w:t>
            </w:r>
          </w:p>
        </w:tc>
      </w:tr>
    </w:tbl>
    <w:p w14:paraId="687CD944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8A7E29E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BAD83DD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AA8A587" w14:textId="77777777" w:rsidR="0015273F" w:rsidRDefault="0015273F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sz w:val="24"/>
          <w:szCs w:val="24"/>
        </w:rPr>
      </w:pPr>
    </w:p>
    <w:p w14:paraId="42E309C7" w14:textId="77777777" w:rsidR="00A858AE" w:rsidRPr="00EC0815" w:rsidRDefault="00A858AE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sz w:val="24"/>
          <w:szCs w:val="24"/>
        </w:rPr>
      </w:pPr>
    </w:p>
    <w:p w14:paraId="1AFAFA0D" w14:textId="77777777" w:rsidR="0015273F" w:rsidRPr="00EC0815" w:rsidRDefault="0015273F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2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Illustrate # 1</w:t>
      </w:r>
      <w:r>
        <w:rPr>
          <w:rFonts w:ascii="Arial" w:hAnsi="Arial" w:cs="Arial"/>
          <w:sz w:val="24"/>
          <w:szCs w:val="24"/>
        </w:rPr>
        <w:t>1</w:t>
      </w:r>
      <w:r w:rsidRPr="00EC0815">
        <w:rPr>
          <w:rFonts w:ascii="Arial" w:hAnsi="Arial" w:cs="Arial"/>
          <w:sz w:val="24"/>
          <w:szCs w:val="24"/>
        </w:rPr>
        <w:t xml:space="preserve"> in a back to back bar chart. </w:t>
      </w:r>
    </w:p>
    <w:p w14:paraId="295787A3" w14:textId="77777777" w:rsidR="0015273F" w:rsidRPr="00EC0815" w:rsidRDefault="00062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3C6A054D" wp14:editId="4A5A31F7">
            <wp:simplePos x="0" y="0"/>
            <wp:positionH relativeFrom="column">
              <wp:posOffset>1606550</wp:posOffset>
            </wp:positionH>
            <wp:positionV relativeFrom="paragraph">
              <wp:posOffset>60960</wp:posOffset>
            </wp:positionV>
            <wp:extent cx="3152775" cy="2390775"/>
            <wp:effectExtent l="0" t="0" r="9525" b="9525"/>
            <wp:wrapNone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B338F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F5C965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3BF65E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F674359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78F86F2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838D50B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51ECBF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CF44EDA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381D783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35A005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48BB15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3DD13F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29135B5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C60FBB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45674DE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3CE2CC1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797EC96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5C15BA" w14:textId="77777777" w:rsidR="0015273F" w:rsidRPr="00EC0815" w:rsidRDefault="0015273F" w:rsidP="00EC0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A553E" w14:textId="77777777" w:rsidR="0015273F" w:rsidRPr="00EC0815" w:rsidRDefault="00EC0815" w:rsidP="00EC08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Write a paragraph describing you findings based on the previous data. Be sure to address marginal as well as conditional distributions. </w:t>
      </w:r>
    </w:p>
    <w:p w14:paraId="6C64E8BD" w14:textId="77777777" w:rsidR="00062D02" w:rsidRDefault="00062D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page3"/>
      <w:bookmarkEnd w:id="2"/>
    </w:p>
    <w:p w14:paraId="764183DB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1</w:t>
      </w:r>
      <w:r w:rsidR="00391417">
        <w:rPr>
          <w:rFonts w:ascii="Arial" w:hAnsi="Arial" w:cs="Arial"/>
          <w:sz w:val="24"/>
          <w:szCs w:val="24"/>
        </w:rPr>
        <w:t>4</w:t>
      </w:r>
      <w:r w:rsidRPr="00EC0815">
        <w:rPr>
          <w:rFonts w:ascii="Arial" w:hAnsi="Arial" w:cs="Arial"/>
          <w:sz w:val="24"/>
          <w:szCs w:val="24"/>
        </w:rPr>
        <w:t>. Here are some statistics of the students at Wissahickon High School and their involvement in AP Courses.</w:t>
      </w:r>
    </w:p>
    <w:tbl>
      <w:tblPr>
        <w:tblW w:w="0" w:type="auto"/>
        <w:tblInd w:w="1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2420"/>
        <w:gridCol w:w="1080"/>
        <w:gridCol w:w="860"/>
        <w:gridCol w:w="980"/>
        <w:gridCol w:w="1060"/>
        <w:gridCol w:w="1300"/>
      </w:tblGrid>
      <w:tr w:rsidR="00062D02" w:rsidRPr="00EC0815" w14:paraId="08C61DD7" w14:textId="77777777" w:rsidTr="004D7551">
        <w:trPr>
          <w:trHeight w:val="317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A6C69A9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E5109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179B89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86"/>
                <w:sz w:val="24"/>
                <w:szCs w:val="24"/>
              </w:rPr>
              <w:t>Freshmen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B6CBBC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15">
              <w:rPr>
                <w:rFonts w:ascii="Arial" w:hAnsi="Arial" w:cs="Arial"/>
                <w:w w:val="85"/>
                <w:sz w:val="24"/>
                <w:szCs w:val="24"/>
              </w:rPr>
              <w:t>Sophs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B2B39B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0"/>
                <w:sz w:val="24"/>
                <w:szCs w:val="24"/>
              </w:rPr>
              <w:t>Juniors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A0FFA7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88"/>
                <w:sz w:val="24"/>
                <w:szCs w:val="24"/>
              </w:rPr>
              <w:t>Seniors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7C61F0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343B5409" w14:textId="77777777" w:rsidTr="004D7551">
        <w:trPr>
          <w:trHeight w:val="292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7378EE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No AP Courses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F3024C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AC1485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9C1658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121A9D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93E169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1017</w:t>
            </w:r>
          </w:p>
        </w:tc>
      </w:tr>
      <w:tr w:rsidR="00062D02" w:rsidRPr="00EC0815" w14:paraId="6AD9BE37" w14:textId="77777777" w:rsidTr="004D7551">
        <w:trPr>
          <w:trHeight w:val="297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3139D68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8A8B35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AP Course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0B1D5D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723999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1897FF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8BDD64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B9114F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62D02" w:rsidRPr="00EC0815" w14:paraId="5FE23FBE" w14:textId="77777777" w:rsidTr="004D7551">
        <w:trPr>
          <w:trHeight w:val="297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E633EDD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6F79EF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AP Courses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A56A8A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F50A20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923256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A1D65F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A9DF25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062D02" w:rsidRPr="00EC0815" w14:paraId="13261DE1" w14:textId="77777777" w:rsidTr="004D7551">
        <w:trPr>
          <w:trHeight w:val="292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B449CC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 or More AP Courses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7FCE8E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24074F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946ED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2DB3A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80ED8D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062D02" w:rsidRPr="00EC0815" w14:paraId="050F92B5" w14:textId="77777777" w:rsidTr="004D7551">
        <w:trPr>
          <w:trHeight w:val="297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8550A8B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824D1D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D52A79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CB551A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8C84B6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CC11CA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D32A6F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</w:tr>
    </w:tbl>
    <w:p w14:paraId="417BEDF0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4A63F544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b. Give the marginal distribution of class in terms of </w:t>
      </w:r>
      <w:proofErr w:type="spellStart"/>
      <w:r w:rsidRPr="00EC0815">
        <w:rPr>
          <w:rFonts w:ascii="Arial" w:hAnsi="Arial" w:cs="Arial"/>
          <w:sz w:val="24"/>
          <w:szCs w:val="24"/>
        </w:rPr>
        <w:t>percents</w:t>
      </w:r>
      <w:proofErr w:type="spellEnd"/>
      <w:r w:rsidRPr="00EC0815">
        <w:rPr>
          <w:rFonts w:ascii="Arial" w:hAnsi="Arial" w:cs="Arial"/>
          <w:sz w:val="24"/>
          <w:szCs w:val="24"/>
        </w:rPr>
        <w:t>.</w:t>
      </w:r>
    </w:p>
    <w:p w14:paraId="77C50CD0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540"/>
        <w:gridCol w:w="1440"/>
        <w:gridCol w:w="1440"/>
        <w:gridCol w:w="580"/>
        <w:gridCol w:w="860"/>
      </w:tblGrid>
      <w:tr w:rsidR="00062D02" w:rsidRPr="00EC0815" w14:paraId="4F3363D0" w14:textId="77777777" w:rsidTr="004D7551">
        <w:trPr>
          <w:trHeight w:val="317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8982F8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724439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Freshmen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B040A2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Sophs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AC5F7E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Juniors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8D83A0A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378698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Seniors</w:t>
            </w:r>
          </w:p>
        </w:tc>
      </w:tr>
      <w:tr w:rsidR="00062D02" w:rsidRPr="00EC0815" w14:paraId="543BB581" w14:textId="77777777" w:rsidTr="004D7551">
        <w:trPr>
          <w:trHeight w:val="292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89004D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DD465C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23.1%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E1470F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23.9%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6FF7C4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29.2%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811AEE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F2F8B3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23.8%</w:t>
            </w:r>
          </w:p>
        </w:tc>
      </w:tr>
      <w:tr w:rsidR="00062D02" w:rsidRPr="00EC0815" w14:paraId="34034A5F" w14:textId="77777777" w:rsidTr="004D7551">
        <w:trPr>
          <w:trHeight w:val="546"/>
        </w:trPr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F04D6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1"/>
                <w:sz w:val="24"/>
                <w:szCs w:val="24"/>
              </w:rPr>
              <w:t xml:space="preserve">c. Give the marginal distribution of AP status in terms of </w:t>
            </w:r>
            <w:proofErr w:type="spellStart"/>
            <w:r w:rsidRPr="00EC0815">
              <w:rPr>
                <w:rFonts w:ascii="Arial" w:hAnsi="Arial" w:cs="Arial"/>
                <w:w w:val="91"/>
                <w:sz w:val="24"/>
                <w:szCs w:val="24"/>
              </w:rPr>
              <w:t>percents</w:t>
            </w:r>
            <w:proofErr w:type="spellEnd"/>
            <w:r w:rsidRPr="00EC0815">
              <w:rPr>
                <w:rFonts w:ascii="Arial" w:hAnsi="Arial" w:cs="Arial"/>
                <w:w w:val="91"/>
                <w:sz w:val="24"/>
                <w:szCs w:val="24"/>
              </w:rPr>
              <w:t>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93999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006137CB" w14:textId="77777777" w:rsidTr="004D7551">
        <w:trPr>
          <w:trHeight w:val="25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8E34B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44C1B5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C83A90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7B58E3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0DED9C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29C96D99" w14:textId="77777777" w:rsidTr="004D7551">
        <w:trPr>
          <w:trHeight w:val="292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A60A1D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DECA2F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 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FF5886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1 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F3D26F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2 AP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DCF0A6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8E1C1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3 AP</w:t>
            </w:r>
          </w:p>
        </w:tc>
      </w:tr>
      <w:tr w:rsidR="00062D02" w:rsidRPr="00EC0815" w14:paraId="470FF09D" w14:textId="77777777" w:rsidTr="004D7551">
        <w:trPr>
          <w:trHeight w:val="297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7E612D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62B69E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75.3%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0498E0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10.4%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699C2B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10.0%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9912CF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736C55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4.3%</w:t>
            </w:r>
          </w:p>
        </w:tc>
      </w:tr>
      <w:tr w:rsidR="00062D02" w:rsidRPr="00EC0815" w14:paraId="7ED9E1B7" w14:textId="77777777" w:rsidTr="004D7551">
        <w:trPr>
          <w:trHeight w:val="542"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E9AEA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1"/>
                <w:sz w:val="24"/>
                <w:szCs w:val="24"/>
              </w:rPr>
              <w:t xml:space="preserve">d. Find the conditional distribution of AP status among seniors in </w:t>
            </w:r>
            <w:proofErr w:type="spellStart"/>
            <w:r w:rsidRPr="00EC0815">
              <w:rPr>
                <w:rFonts w:ascii="Arial" w:hAnsi="Arial" w:cs="Arial"/>
                <w:w w:val="91"/>
                <w:sz w:val="24"/>
                <w:szCs w:val="24"/>
              </w:rPr>
              <w:t>percents</w:t>
            </w:r>
            <w:proofErr w:type="spellEnd"/>
            <w:r w:rsidRPr="00EC0815">
              <w:rPr>
                <w:rFonts w:ascii="Arial" w:hAnsi="Arial" w:cs="Arial"/>
                <w:w w:val="91"/>
                <w:sz w:val="24"/>
                <w:szCs w:val="24"/>
              </w:rPr>
              <w:t>.</w:t>
            </w:r>
          </w:p>
        </w:tc>
      </w:tr>
      <w:tr w:rsidR="00062D02" w:rsidRPr="00EC0815" w14:paraId="022C8ADA" w14:textId="77777777" w:rsidTr="004D7551">
        <w:trPr>
          <w:trHeight w:val="25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1A1A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B70B38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3650E4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CA03BB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FE1305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697868E5" w14:textId="77777777" w:rsidTr="004D7551">
        <w:trPr>
          <w:trHeight w:val="297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D76D1E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81D9EA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 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91B175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1 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51A455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2 AP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1A07A7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A4630B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3 AP</w:t>
            </w:r>
          </w:p>
        </w:tc>
      </w:tr>
      <w:tr w:rsidR="00062D02" w:rsidRPr="00EC0815" w14:paraId="551A5356" w14:textId="77777777" w:rsidTr="004D7551">
        <w:trPr>
          <w:trHeight w:val="292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5D1978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A6E93C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41.4%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4E7811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15.9%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60F2C7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25.9%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4E8485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3EE66B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16.8%</w:t>
            </w:r>
          </w:p>
        </w:tc>
      </w:tr>
    </w:tbl>
    <w:p w14:paraId="6DFBFA7B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C0815">
        <w:rPr>
          <w:noProof/>
          <w:sz w:val="24"/>
          <w:szCs w:val="24"/>
        </w:rPr>
        <w:drawing>
          <wp:anchor distT="0" distB="0" distL="114300" distR="114300" simplePos="0" relativeHeight="251688960" behindDoc="1" locked="0" layoutInCell="0" allowOverlap="1" wp14:anchorId="013BA627" wp14:editId="6861DC57">
            <wp:simplePos x="0" y="0"/>
            <wp:positionH relativeFrom="column">
              <wp:posOffset>890270</wp:posOffset>
            </wp:positionH>
            <wp:positionV relativeFrom="paragraph">
              <wp:posOffset>-8255</wp:posOffset>
            </wp:positionV>
            <wp:extent cx="8890" cy="88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544A1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e. Find the conditional distribution among classes among students taking no AP Courses.</w:t>
      </w:r>
    </w:p>
    <w:p w14:paraId="08E6CFC0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40"/>
        <w:gridCol w:w="1440"/>
        <w:gridCol w:w="1440"/>
      </w:tblGrid>
      <w:tr w:rsidR="00062D02" w:rsidRPr="00EC0815" w14:paraId="7CD55047" w14:textId="77777777" w:rsidTr="004D7551">
        <w:trPr>
          <w:trHeight w:val="31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BCA496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Freshmen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02CBEE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Sophs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566792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Juniors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CFF421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Seniors</w:t>
            </w:r>
          </w:p>
        </w:tc>
      </w:tr>
      <w:tr w:rsidR="00062D02" w:rsidRPr="00EC0815" w14:paraId="764C74DC" w14:textId="77777777" w:rsidTr="004D7551">
        <w:trPr>
          <w:trHeight w:val="29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75C023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30.6%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58BA6F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29.1%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F5053F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27.2%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D72252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13.1%</w:t>
            </w:r>
          </w:p>
        </w:tc>
      </w:tr>
    </w:tbl>
    <w:p w14:paraId="6E2C0A4A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 w:cs="Arial"/>
          <w:sz w:val="24"/>
          <w:szCs w:val="24"/>
        </w:rPr>
      </w:pPr>
    </w:p>
    <w:p w14:paraId="2A93A827" w14:textId="77777777" w:rsidR="0015273F" w:rsidRPr="00EC0815" w:rsidRDefault="00062D02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0D4EDBF6" wp14:editId="25592FF4">
            <wp:simplePos x="0" y="0"/>
            <wp:positionH relativeFrom="margin">
              <wp:align>center</wp:align>
            </wp:positionH>
            <wp:positionV relativeFrom="paragraph">
              <wp:posOffset>275590</wp:posOffset>
            </wp:positionV>
            <wp:extent cx="3448050" cy="2266950"/>
            <wp:effectExtent l="0" t="0" r="0" b="0"/>
            <wp:wrapNone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73F" w:rsidRPr="00EC081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raw a bar chart expressing the </w:t>
      </w:r>
      <w:r w:rsidR="0015273F" w:rsidRPr="00EC0815">
        <w:rPr>
          <w:rFonts w:ascii="Arial" w:hAnsi="Arial" w:cs="Arial"/>
          <w:sz w:val="24"/>
          <w:szCs w:val="24"/>
        </w:rPr>
        <w:t>distribution</w:t>
      </w:r>
      <w:r>
        <w:rPr>
          <w:rFonts w:ascii="Arial" w:hAnsi="Arial" w:cs="Arial"/>
          <w:sz w:val="24"/>
          <w:szCs w:val="24"/>
        </w:rPr>
        <w:t xml:space="preserve"> (in </w:t>
      </w:r>
      <w:proofErr w:type="spellStart"/>
      <w:r>
        <w:rPr>
          <w:rFonts w:ascii="Arial" w:hAnsi="Arial" w:cs="Arial"/>
          <w:sz w:val="24"/>
          <w:szCs w:val="24"/>
        </w:rPr>
        <w:t>percents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15273F" w:rsidRPr="00EC0815">
        <w:rPr>
          <w:rFonts w:ascii="Arial" w:hAnsi="Arial" w:cs="Arial"/>
          <w:sz w:val="24"/>
          <w:szCs w:val="24"/>
        </w:rPr>
        <w:t xml:space="preserve"> of students taking various numbers of AP Courses. </w:t>
      </w:r>
    </w:p>
    <w:p w14:paraId="7DA6AFF7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B981B9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DB2A519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74728B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5B1CC2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96B0549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B68DF2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B70613F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14F69AF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96101A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DF491C2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A8890ED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2C9896" w14:textId="77777777" w:rsidR="0015273F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DE666B7" w14:textId="77777777" w:rsidR="00062D02" w:rsidRDefault="00062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AFF6B78" w14:textId="77777777" w:rsidR="00062D02" w:rsidRDefault="00062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3CAD77F" w14:textId="77777777" w:rsidR="00062D02" w:rsidRDefault="00062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7BA1B8B" w14:textId="77777777" w:rsidR="00062D02" w:rsidRPr="00EC0815" w:rsidRDefault="00062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BF9FBA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14:paraId="075F82B5" w14:textId="77777777" w:rsidR="00EC0815" w:rsidRPr="00391417" w:rsidRDefault="00391417" w:rsidP="00391417">
      <w:pPr>
        <w:pStyle w:val="ListParagraph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60" w:lineRule="auto"/>
        <w:ind w:left="360" w:right="140"/>
        <w:rPr>
          <w:rFonts w:ascii="Arial" w:hAnsi="Arial" w:cs="Arial"/>
          <w:i/>
          <w:iCs/>
          <w:sz w:val="24"/>
          <w:szCs w:val="24"/>
        </w:rPr>
      </w:pPr>
      <w:bookmarkStart w:id="3" w:name="page4"/>
      <w:bookmarkEnd w:id="3"/>
      <w:r>
        <w:rPr>
          <w:rFonts w:ascii="Arial" w:hAnsi="Arial" w:cs="Arial"/>
          <w:iCs/>
          <w:sz w:val="24"/>
          <w:szCs w:val="24"/>
        </w:rPr>
        <w:t xml:space="preserve">Write a sentence describing the information you get from the bar chart </w:t>
      </w:r>
      <w:r>
        <w:rPr>
          <w:rFonts w:ascii="Arial" w:hAnsi="Arial" w:cs="Arial"/>
          <w:b/>
          <w:iCs/>
          <w:sz w:val="24"/>
          <w:szCs w:val="24"/>
        </w:rPr>
        <w:t>in context</w:t>
      </w:r>
      <w:r>
        <w:rPr>
          <w:rFonts w:ascii="Arial" w:hAnsi="Arial" w:cs="Arial"/>
          <w:iCs/>
          <w:sz w:val="24"/>
          <w:szCs w:val="24"/>
        </w:rPr>
        <w:t xml:space="preserve">. </w:t>
      </w:r>
    </w:p>
    <w:p w14:paraId="76260EF3" w14:textId="77777777" w:rsidR="00EC0815" w:rsidRDefault="00EC0815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80" w:right="140" w:hanging="485"/>
        <w:rPr>
          <w:rFonts w:ascii="Arial" w:hAnsi="Arial" w:cs="Arial"/>
          <w:i/>
          <w:iCs/>
          <w:sz w:val="24"/>
          <w:szCs w:val="24"/>
        </w:rPr>
      </w:pPr>
    </w:p>
    <w:p w14:paraId="2D187F22" w14:textId="77777777" w:rsidR="0015273F" w:rsidRPr="00EC0815" w:rsidRDefault="0015273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80" w:right="140" w:hanging="485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1</w:t>
      </w:r>
      <w:r w:rsidR="00391417">
        <w:rPr>
          <w:rFonts w:ascii="Arial" w:hAnsi="Arial" w:cs="Arial"/>
          <w:sz w:val="24"/>
          <w:szCs w:val="24"/>
        </w:rPr>
        <w:t>5</w:t>
      </w:r>
      <w:r w:rsidRPr="00EC0815">
        <w:rPr>
          <w:rFonts w:ascii="Arial" w:hAnsi="Arial" w:cs="Arial"/>
          <w:sz w:val="24"/>
          <w:szCs w:val="24"/>
        </w:rPr>
        <w:t>. Here are some statistics for students of driving age in Montgomery County based on whether or not their parents work.</w:t>
      </w:r>
    </w:p>
    <w:tbl>
      <w:tblPr>
        <w:tblpPr w:leftFromText="180" w:rightFromText="180" w:vertAnchor="text" w:horzAnchor="margin" w:tblpXSpec="center" w:tblpY="1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640"/>
        <w:gridCol w:w="2020"/>
        <w:gridCol w:w="1300"/>
      </w:tblGrid>
      <w:tr w:rsidR="00062D02" w:rsidRPr="00EC0815" w14:paraId="196F5DEE" w14:textId="77777777" w:rsidTr="00062D02">
        <w:trPr>
          <w:trHeight w:val="25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D202C3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6C0AA49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Student drives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8519C3F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Student doesn't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DE3DBAE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w w:val="94"/>
                <w:sz w:val="24"/>
                <w:szCs w:val="24"/>
              </w:rPr>
              <w:t>Total</w:t>
            </w:r>
          </w:p>
        </w:tc>
      </w:tr>
      <w:tr w:rsidR="00062D02" w:rsidRPr="00EC0815" w14:paraId="35EC48A7" w14:textId="77777777" w:rsidTr="00062D02">
        <w:trPr>
          <w:trHeight w:val="312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734462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134409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to school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25DE58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drive to school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CF9DFA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0233BEB4" w14:textId="77777777" w:rsidTr="00062D02">
        <w:trPr>
          <w:trHeight w:val="53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ABF76C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3FD263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76E5DF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5D87E9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14:paraId="5AF08C31" w14:textId="77777777" w:rsidTr="00062D02">
        <w:trPr>
          <w:trHeight w:val="29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7B6B1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Both parents work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9859BB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3,142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B7129B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4,230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519C93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7,372</w:t>
            </w:r>
          </w:p>
        </w:tc>
      </w:tr>
      <w:tr w:rsidR="00062D02" w:rsidRPr="00EC0815" w14:paraId="7E5496B6" w14:textId="77777777" w:rsidTr="00062D02">
        <w:trPr>
          <w:trHeight w:val="29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3F1701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One parent works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626E15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2,104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260AF9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1,648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7FC926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3,752</w:t>
            </w:r>
          </w:p>
        </w:tc>
      </w:tr>
      <w:tr w:rsidR="00062D02" w:rsidRPr="00EC0815" w14:paraId="0CB24521" w14:textId="77777777" w:rsidTr="00062D02">
        <w:trPr>
          <w:trHeight w:val="29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26B124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Neither parent works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6670A4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FC371E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DB5756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543</w:t>
            </w:r>
          </w:p>
        </w:tc>
      </w:tr>
      <w:tr w:rsidR="00062D02" w:rsidRPr="00EC0815" w14:paraId="3D5CCD1E" w14:textId="77777777" w:rsidTr="00062D02">
        <w:trPr>
          <w:trHeight w:val="29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2B006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F79007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5,671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5D18B6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5,996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89D27D" w14:textId="77777777"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11,667</w:t>
            </w:r>
          </w:p>
        </w:tc>
      </w:tr>
    </w:tbl>
    <w:p w14:paraId="2C35CB38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14:paraId="26C1FC96" w14:textId="77777777" w:rsidR="0015273F" w:rsidRDefault="001527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B03C6C7" w14:textId="77777777"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AEDBAA6" w14:textId="77777777"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D1E63F8" w14:textId="77777777"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1EE0FFD" w14:textId="77777777"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4E83027" w14:textId="77777777"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A8C40CE" w14:textId="77777777"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19EE33F" w14:textId="77777777"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780BB82" w14:textId="77777777"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0A638F9" w14:textId="77777777" w:rsidR="00062D02" w:rsidRPr="00EC0815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3E4A4FC" w14:textId="77777777" w:rsidR="0015273F" w:rsidRPr="00EC0815" w:rsidRDefault="0015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a. </w:t>
      </w:r>
      <w:r w:rsidR="00391417">
        <w:rPr>
          <w:rFonts w:ascii="Arial" w:hAnsi="Arial" w:cs="Arial"/>
          <w:sz w:val="24"/>
          <w:szCs w:val="24"/>
        </w:rPr>
        <w:t>Fill in the totals in the chart above.</w:t>
      </w:r>
    </w:p>
    <w:p w14:paraId="559A5367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C7E79ED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b. Give the marginal distribution of student driving habits in terms of percentages:</w:t>
      </w:r>
    </w:p>
    <w:p w14:paraId="3B1834F7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340"/>
      </w:tblGrid>
      <w:tr w:rsidR="00062D02" w:rsidRPr="00EC0815" w14:paraId="7305092E" w14:textId="77777777" w:rsidTr="004D7551">
        <w:trPr>
          <w:trHeight w:val="278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B4C697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6"/>
                <w:sz w:val="24"/>
                <w:szCs w:val="24"/>
              </w:rPr>
              <w:t>Student Drives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33670B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4"/>
                <w:sz w:val="24"/>
                <w:szCs w:val="24"/>
              </w:rPr>
              <w:t>Student Doesn’t Drive</w:t>
            </w:r>
          </w:p>
        </w:tc>
      </w:tr>
      <w:tr w:rsidR="00062D02" w:rsidRPr="00EC0815" w14:paraId="3ADCC3C6" w14:textId="77777777" w:rsidTr="004D7551">
        <w:trPr>
          <w:trHeight w:val="263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3E110A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48.6%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2072B1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51.4%</w:t>
            </w:r>
          </w:p>
        </w:tc>
      </w:tr>
    </w:tbl>
    <w:p w14:paraId="424F43BE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14:paraId="75E6AE6E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c. Give the marginal distribution of parents working status in terms of percentages:</w:t>
      </w:r>
    </w:p>
    <w:p w14:paraId="2DBEAD12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160"/>
        <w:gridCol w:w="2340"/>
      </w:tblGrid>
      <w:tr w:rsidR="00062D02" w:rsidRPr="00EC0815" w14:paraId="3D85C42C" w14:textId="77777777" w:rsidTr="004D7551">
        <w:trPr>
          <w:trHeight w:val="27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024FCD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5"/>
                <w:sz w:val="24"/>
                <w:szCs w:val="24"/>
              </w:rPr>
              <w:t>Both Parents Work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C3127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2"/>
                <w:sz w:val="24"/>
                <w:szCs w:val="24"/>
              </w:rPr>
              <w:t>One Parent Works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B6A287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3"/>
                <w:sz w:val="24"/>
                <w:szCs w:val="24"/>
              </w:rPr>
              <w:t>Neither Parent Works</w:t>
            </w:r>
          </w:p>
        </w:tc>
      </w:tr>
      <w:tr w:rsidR="00062D02" w:rsidRPr="00EC0815" w14:paraId="78E9BAE0" w14:textId="77777777" w:rsidTr="004D7551">
        <w:trPr>
          <w:trHeight w:val="26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C3AF7D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62.6%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3030A5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31.9%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C6E270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4.6%</w:t>
            </w:r>
          </w:p>
        </w:tc>
      </w:tr>
    </w:tbl>
    <w:p w14:paraId="39B31B90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14:paraId="27352447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d. Give the conditional distribution of driving habits among students whose both parents work in </w:t>
      </w:r>
      <w:proofErr w:type="spellStart"/>
      <w:r w:rsidRPr="00EC0815">
        <w:rPr>
          <w:rFonts w:ascii="Arial" w:hAnsi="Arial" w:cs="Arial"/>
          <w:sz w:val="24"/>
          <w:szCs w:val="24"/>
        </w:rPr>
        <w:t>percents</w:t>
      </w:r>
      <w:proofErr w:type="spellEnd"/>
      <w:r w:rsidRPr="00EC0815">
        <w:rPr>
          <w:rFonts w:ascii="Arial" w:hAnsi="Arial" w:cs="Arial"/>
          <w:sz w:val="24"/>
          <w:szCs w:val="24"/>
        </w:rPr>
        <w:t>.</w:t>
      </w:r>
    </w:p>
    <w:p w14:paraId="3CBD7DC7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420"/>
      </w:tblGrid>
      <w:tr w:rsidR="00062D02" w:rsidRPr="00EC0815" w14:paraId="562E9E08" w14:textId="77777777" w:rsidTr="004D7551">
        <w:trPr>
          <w:trHeight w:val="283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8F07CB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6"/>
                <w:sz w:val="24"/>
                <w:szCs w:val="24"/>
              </w:rPr>
              <w:t>Student Drives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2AE20C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4"/>
                <w:sz w:val="24"/>
                <w:szCs w:val="24"/>
              </w:rPr>
              <w:t>Student Doesn’t Drive</w:t>
            </w:r>
          </w:p>
        </w:tc>
      </w:tr>
      <w:tr w:rsidR="00062D02" w:rsidRPr="00EC0815" w14:paraId="7958F822" w14:textId="77777777" w:rsidTr="004D7551">
        <w:trPr>
          <w:trHeight w:val="25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71712C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42.6%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0F7DC5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57.4%</w:t>
            </w:r>
          </w:p>
        </w:tc>
      </w:tr>
    </w:tbl>
    <w:p w14:paraId="65341D12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B4C2AF6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e. Give the conditional distribution of parent work status among students who drive to school.</w:t>
      </w:r>
    </w:p>
    <w:p w14:paraId="5418D6AA" w14:textId="77777777"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160"/>
        <w:gridCol w:w="2340"/>
      </w:tblGrid>
      <w:tr w:rsidR="00062D02" w:rsidRPr="00EC0815" w14:paraId="1E7840DD" w14:textId="77777777" w:rsidTr="004D7551">
        <w:trPr>
          <w:trHeight w:val="283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F0138B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5"/>
                <w:sz w:val="24"/>
                <w:szCs w:val="24"/>
              </w:rPr>
              <w:t>Both Parents Work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2AA8E5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2"/>
                <w:sz w:val="24"/>
                <w:szCs w:val="24"/>
              </w:rPr>
              <w:t>One Parent Works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9E1428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3"/>
                <w:sz w:val="24"/>
                <w:szCs w:val="24"/>
              </w:rPr>
              <w:t>Neither Parent Works</w:t>
            </w:r>
          </w:p>
        </w:tc>
      </w:tr>
      <w:tr w:rsidR="00062D02" w:rsidRPr="00EC0815" w14:paraId="19C0065E" w14:textId="77777777" w:rsidTr="004D7551">
        <w:trPr>
          <w:trHeight w:val="25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5D1B5B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55.4%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EF26F5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37.1%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B667FC" w14:textId="77777777"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7.5%</w:t>
            </w:r>
          </w:p>
        </w:tc>
      </w:tr>
    </w:tbl>
    <w:p w14:paraId="76C0F320" w14:textId="77777777" w:rsidR="006D051F" w:rsidRDefault="006D051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</w:p>
    <w:sectPr w:rsidR="006D051F" w:rsidSect="00DF4447">
      <w:pgSz w:w="12240" w:h="15840"/>
      <w:pgMar w:top="686" w:right="960" w:bottom="695" w:left="680" w:header="720" w:footer="720" w:gutter="0"/>
      <w:cols w:space="720" w:equalWidth="0">
        <w:col w:w="10600" w:space="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74C2C63A"/>
    <w:lvl w:ilvl="0" w:tplc="39CCA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FDB21DEE"/>
    <w:lvl w:ilvl="0" w:tplc="AA4A8AD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15"/>
    <w:rsid w:val="00062D02"/>
    <w:rsid w:val="000D3B5C"/>
    <w:rsid w:val="0015273F"/>
    <w:rsid w:val="00391417"/>
    <w:rsid w:val="00552DBE"/>
    <w:rsid w:val="006D051F"/>
    <w:rsid w:val="006D3485"/>
    <w:rsid w:val="00A614E5"/>
    <w:rsid w:val="00A858AE"/>
    <w:rsid w:val="00CD1FFD"/>
    <w:rsid w:val="00DF4447"/>
    <w:rsid w:val="00E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36BFD"/>
  <w14:defaultImageDpi w14:val="0"/>
  <w15:docId w15:val="{CB85DC54-3EFA-41DB-80FB-0DCC775E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15"/>
    <w:pPr>
      <w:ind w:left="720"/>
    </w:pPr>
  </w:style>
  <w:style w:type="character" w:styleId="Hyperlink">
    <w:name w:val="Hyperlink"/>
    <w:uiPriority w:val="99"/>
    <w:semiHidden/>
    <w:unhideWhenUsed/>
    <w:rsid w:val="00152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please.com/ipa/A0762156.html" TargetMode="Externa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Education among Bush/Kerry Voters</a:t>
            </a:r>
          </a:p>
        </c:rich>
      </c:tx>
      <c:layout>
        <c:manualLayout>
          <c:xMode val="edge"/>
          <c:yMode val="edge"/>
          <c:x val="0.11498807253409871"/>
          <c:y val="3.26530612244897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Bush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NO HS</c:v>
                </c:pt>
                <c:pt idx="1">
                  <c:v>HS GRAD</c:v>
                </c:pt>
                <c:pt idx="2">
                  <c:v>SOME COLLEGE</c:v>
                </c:pt>
                <c:pt idx="3">
                  <c:v>COLLEGE GRAD</c:v>
                </c:pt>
                <c:pt idx="4">
                  <c:v>Post Grad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3.7999999999999999E-2</c:v>
                </c:pt>
                <c:pt idx="1">
                  <c:v>0.223</c:v>
                </c:pt>
                <c:pt idx="2">
                  <c:v>0.33700000000000002</c:v>
                </c:pt>
                <c:pt idx="3">
                  <c:v>0.26400000000000001</c:v>
                </c:pt>
                <c:pt idx="4">
                  <c:v>0.13700000000000001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48-45CB-AAB0-F206C44553C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Kerry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NO HS</c:v>
                </c:pt>
                <c:pt idx="1">
                  <c:v>HS GRAD</c:v>
                </c:pt>
                <c:pt idx="2">
                  <c:v>SOME COLLEGE</c:v>
                </c:pt>
                <c:pt idx="3">
                  <c:v>COLLEGE GRAD</c:v>
                </c:pt>
                <c:pt idx="4">
                  <c:v>Post Grad</c:v>
                </c:pt>
              </c:strCache>
            </c:strRef>
          </c:cat>
          <c:val>
            <c:numRef>
              <c:f>Sheet1!$C$2:$C$6</c:f>
              <c:numCache>
                <c:formatCode>0.00%</c:formatCode>
                <c:ptCount val="5"/>
                <c:pt idx="0">
                  <c:v>4.2000000000000003E-2</c:v>
                </c:pt>
                <c:pt idx="1">
                  <c:v>0.216</c:v>
                </c:pt>
                <c:pt idx="2">
                  <c:v>0.308</c:v>
                </c:pt>
                <c:pt idx="3">
                  <c:v>0.25</c:v>
                </c:pt>
                <c:pt idx="4">
                  <c:v>0.184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48-45CB-AAB0-F206C4455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9877928"/>
        <c:axId val="339876752"/>
      </c:barChart>
      <c:catAx>
        <c:axId val="3398779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Education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876752"/>
        <c:crosses val="autoZero"/>
        <c:auto val="1"/>
        <c:lblAlgn val="ctr"/>
        <c:lblOffset val="100"/>
        <c:noMultiLvlLbl val="0"/>
      </c:catAx>
      <c:valAx>
        <c:axId val="33987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voters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877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Race among Bush/Kerry Voters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Bush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White</c:v>
                </c:pt>
                <c:pt idx="1">
                  <c:v>Af-Amer</c:v>
                </c:pt>
                <c:pt idx="2">
                  <c:v>Latino</c:v>
                </c:pt>
                <c:pt idx="3">
                  <c:v>Asian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0.875</c:v>
                </c:pt>
                <c:pt idx="1">
                  <c:v>2.4E-2</c:v>
                </c:pt>
                <c:pt idx="2">
                  <c:v>6.9000000000000006E-2</c:v>
                </c:pt>
                <c:pt idx="3">
                  <c:v>1.7000000000000001E-2</c:v>
                </c:pt>
                <c:pt idx="4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43-41B1-9E62-BCE5E13C3A8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Kerry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White</c:v>
                </c:pt>
                <c:pt idx="1">
                  <c:v>Af-Amer</c:v>
                </c:pt>
                <c:pt idx="2">
                  <c:v>Latino</c:v>
                </c:pt>
                <c:pt idx="3">
                  <c:v>Asian</c:v>
                </c:pt>
                <c:pt idx="4">
                  <c:v>Other</c:v>
                </c:pt>
              </c:strCache>
            </c:strRef>
          </c:cat>
          <c:val>
            <c:numRef>
              <c:f>Sheet1!$C$2:$C$6</c:f>
              <c:numCache>
                <c:formatCode>0.00%</c:formatCode>
                <c:ptCount val="5"/>
                <c:pt idx="0">
                  <c:v>0.66200000000000003</c:v>
                </c:pt>
                <c:pt idx="1">
                  <c:v>0.20300000000000001</c:v>
                </c:pt>
                <c:pt idx="2">
                  <c:v>8.8999999999999996E-2</c:v>
                </c:pt>
                <c:pt idx="3">
                  <c:v>2.3E-2</c:v>
                </c:pt>
                <c:pt idx="4">
                  <c:v>2.3E-2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43-41B1-9E62-BCE5E13C3A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9876360"/>
        <c:axId val="337930760"/>
      </c:barChart>
      <c:catAx>
        <c:axId val="3398763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Race of Voters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7930760"/>
        <c:crosses val="autoZero"/>
        <c:auto val="1"/>
        <c:lblAlgn val="ctr"/>
        <c:lblOffset val="100"/>
        <c:noMultiLvlLbl val="0"/>
      </c:catAx>
      <c:valAx>
        <c:axId val="337930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of Voters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876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Distribution of AP Status at Wissahickon HS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No AP Courses</c:v>
                </c:pt>
                <c:pt idx="1">
                  <c:v>1 AP Course</c:v>
                </c:pt>
                <c:pt idx="2">
                  <c:v>2 AP Courses</c:v>
                </c:pt>
                <c:pt idx="3">
                  <c:v>3 or More AP Courses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0.753</c:v>
                </c:pt>
                <c:pt idx="1">
                  <c:v>0.104</c:v>
                </c:pt>
                <c:pt idx="2">
                  <c:v>0.1</c:v>
                </c:pt>
                <c:pt idx="3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F7-4DFA-A2F0-AA06369BFE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7927624"/>
        <c:axId val="337928016"/>
      </c:barChart>
      <c:catAx>
        <c:axId val="337927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Ap</a:t>
                </a:r>
                <a:r>
                  <a:rPr lang="en-US" baseline="0"/>
                  <a:t>P Status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7928016"/>
        <c:crosses val="autoZero"/>
        <c:auto val="1"/>
        <c:lblAlgn val="ctr"/>
        <c:lblOffset val="100"/>
        <c:noMultiLvlLbl val="0"/>
      </c:catAx>
      <c:valAx>
        <c:axId val="33792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of students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7927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Calise, Anthony J.</cp:lastModifiedBy>
  <cp:revision>2</cp:revision>
  <dcterms:created xsi:type="dcterms:W3CDTF">2020-09-12T01:04:00Z</dcterms:created>
  <dcterms:modified xsi:type="dcterms:W3CDTF">2020-09-12T01:04:00Z</dcterms:modified>
</cp:coreProperties>
</file>